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560" w:rsidRPr="00416560" w:rsidRDefault="00416560" w:rsidP="00416560">
      <w:pPr>
        <w:spacing w:after="0" w:line="240" w:lineRule="auto"/>
        <w:ind w:left="-720" w:right="-5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56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Федерация</w:t>
      </w:r>
    </w:p>
    <w:p w:rsidR="00416560" w:rsidRPr="00416560" w:rsidRDefault="00416560" w:rsidP="00416560">
      <w:pPr>
        <w:spacing w:after="0" w:line="240" w:lineRule="auto"/>
        <w:ind w:left="-720" w:right="-5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560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Брянской области</w:t>
      </w:r>
    </w:p>
    <w:p w:rsidR="00416560" w:rsidRPr="00CE372E" w:rsidRDefault="00416560" w:rsidP="00416560">
      <w:pPr>
        <w:spacing w:after="0" w:line="240" w:lineRule="auto"/>
        <w:ind w:left="-720" w:right="-545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 w:rsidRPr="00CE372E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СОВЕТ НАРОДНЫХ ДЕПУТАТОВ ГОРОДА ФОКИНО</w:t>
      </w:r>
    </w:p>
    <w:p w:rsidR="00416560" w:rsidRPr="00CE372E" w:rsidRDefault="00416560" w:rsidP="00416560">
      <w:pPr>
        <w:spacing w:after="0" w:line="240" w:lineRule="auto"/>
        <w:ind w:left="-720" w:right="-545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CE372E">
        <w:rPr>
          <w:rFonts w:ascii="Times New Roman" w:eastAsia="Times New Roman" w:hAnsi="Times New Roman" w:cs="Times New Roman"/>
          <w:sz w:val="32"/>
          <w:szCs w:val="24"/>
          <w:lang w:eastAsia="ru-RU"/>
        </w:rPr>
        <w:t>(СНДГФ)</w:t>
      </w:r>
    </w:p>
    <w:p w:rsidR="00416560" w:rsidRPr="00416560" w:rsidRDefault="00416560" w:rsidP="00416560">
      <w:pPr>
        <w:spacing w:after="0" w:line="240" w:lineRule="auto"/>
        <w:ind w:left="-720" w:right="-54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6560" w:rsidRPr="00416560" w:rsidRDefault="00416560" w:rsidP="00416560">
      <w:pPr>
        <w:spacing w:after="0" w:line="240" w:lineRule="auto"/>
        <w:ind w:left="-720" w:right="-545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16560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</w:t>
      </w:r>
      <w:r w:rsidR="00CE372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 w:rsidRPr="00416560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Е</w:t>
      </w:r>
      <w:r w:rsidR="00CE372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 w:rsidRPr="00416560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Ш</w:t>
      </w:r>
      <w:r w:rsidR="00CE372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 w:rsidRPr="00416560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Е</w:t>
      </w:r>
      <w:r w:rsidR="00CE372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 w:rsidRPr="00416560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</w:t>
      </w:r>
      <w:r w:rsidR="00CE372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 w:rsidRPr="00416560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И</w:t>
      </w:r>
      <w:r w:rsidR="00CE372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 w:rsidRPr="00416560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Е</w:t>
      </w:r>
    </w:p>
    <w:p w:rsidR="00416560" w:rsidRPr="00416560" w:rsidRDefault="00416560" w:rsidP="00416560">
      <w:pPr>
        <w:spacing w:after="0" w:line="240" w:lineRule="auto"/>
        <w:ind w:left="-720" w:right="-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372E" w:rsidRPr="00416560" w:rsidRDefault="00CE372E" w:rsidP="00CE372E">
      <w:pPr>
        <w:spacing w:after="0" w:line="240" w:lineRule="auto"/>
        <w:ind w:left="-720" w:right="-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372E" w:rsidRPr="00416560" w:rsidRDefault="00CE372E" w:rsidP="00CE37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E4B2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от  26</w:t>
      </w:r>
      <w:proofErr w:type="gramEnd"/>
      <w:r w:rsidRPr="009E4B2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.08.2022г.</w:t>
      </w:r>
      <w:r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E4B2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9E4B2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6-8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52</w:t>
      </w:r>
      <w:r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CE372E" w:rsidRPr="00416560" w:rsidRDefault="00CE372E" w:rsidP="00CE372E">
      <w:pPr>
        <w:tabs>
          <w:tab w:val="left" w:pos="709"/>
        </w:tabs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>г. Фокино</w:t>
      </w:r>
    </w:p>
    <w:p w:rsidR="00416560" w:rsidRPr="00416560" w:rsidRDefault="00CE372E" w:rsidP="00CE372E">
      <w:pPr>
        <w:tabs>
          <w:tab w:val="left" w:pos="709"/>
        </w:tabs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="00416560"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</w:p>
    <w:p w:rsidR="00416560" w:rsidRPr="00416560" w:rsidRDefault="00416560" w:rsidP="004165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назначении публичных слушаний</w:t>
      </w:r>
    </w:p>
    <w:p w:rsidR="00416560" w:rsidRPr="00416560" w:rsidRDefault="00416560" w:rsidP="004165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внесению изменений в </w:t>
      </w:r>
    </w:p>
    <w:p w:rsidR="00416560" w:rsidRPr="00416560" w:rsidRDefault="00416560" w:rsidP="004165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землепользования и застройки</w:t>
      </w:r>
    </w:p>
    <w:p w:rsidR="00416560" w:rsidRPr="00416560" w:rsidRDefault="00416560" w:rsidP="004165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городской округ</w:t>
      </w:r>
    </w:p>
    <w:p w:rsidR="00416560" w:rsidRPr="00416560" w:rsidRDefault="00416560" w:rsidP="004165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город Фокино </w:t>
      </w:r>
    </w:p>
    <w:p w:rsidR="00416560" w:rsidRPr="00416560" w:rsidRDefault="00416560" w:rsidP="0041656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416560" w:rsidRPr="00416560" w:rsidRDefault="00416560" w:rsidP="0041656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416560" w:rsidRPr="00416560" w:rsidRDefault="00416560" w:rsidP="004165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Руководствуясь</w:t>
      </w:r>
      <w:r w:rsidRPr="0041656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41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Федеральным Законом от 06.10.2003г. №131-ФЗ «Об общих принципах организации местного самоуправления в Российской Федерации», Федеральным </w:t>
      </w:r>
      <w:r w:rsidR="00063C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законом №191-ФЗ от 29.12.2004г. </w:t>
      </w:r>
      <w:r w:rsidRPr="0041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«О введении в действие Градостроительного Кодекса Российской Федерации», в </w:t>
      </w:r>
      <w:r w:rsidR="00CE372E" w:rsidRPr="0041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соответствии с порядком организации и проведения </w:t>
      </w:r>
      <w:r w:rsidR="00CE3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общественных обсуждений или</w:t>
      </w:r>
      <w:r w:rsidR="00CE372E" w:rsidRPr="00101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E372E" w:rsidRPr="0041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публичн</w:t>
      </w:r>
      <w:r w:rsidR="00CE3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 слушаний по проектам в области градостроительной деятельности на территории городского округа «</w:t>
      </w:r>
      <w:r w:rsidR="00CE372E" w:rsidRPr="0041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 Фокино», принятого решением Совета народных депутатов города Фокино №6-223 от 29.08.2019г, рассмотрев письмо Администрации горо</w:t>
      </w:r>
      <w:r w:rsidR="00CE3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 Фокино от </w:t>
      </w:r>
      <w:r w:rsidR="00CE372E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CE372E">
        <w:rPr>
          <w:rFonts w:ascii="Times New Roman" w:eastAsia="Times New Roman" w:hAnsi="Times New Roman" w:cs="Times New Roman"/>
          <w:sz w:val="24"/>
          <w:szCs w:val="24"/>
          <w:lang w:eastAsia="ru-RU"/>
        </w:rPr>
        <w:t>.08.2022</w:t>
      </w:r>
      <w:r w:rsidRPr="0041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</w:p>
    <w:p w:rsidR="00416560" w:rsidRPr="00416560" w:rsidRDefault="00416560" w:rsidP="004165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6560" w:rsidRPr="00416560" w:rsidRDefault="00416560" w:rsidP="00416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РЕШИЛ:</w:t>
      </w:r>
    </w:p>
    <w:p w:rsidR="00416560" w:rsidRPr="00416560" w:rsidRDefault="00416560" w:rsidP="00416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6560" w:rsidRPr="00416560" w:rsidRDefault="00416560" w:rsidP="004165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Вынести на публичные слушания проект решения о внесении изменений в правила землепользования и застройки муниципального образования городской округ «город Фокино», утвержденных решением </w:t>
      </w:r>
      <w:r w:rsidRPr="0041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Совета народных депутатов города Фокино №4-823 от 14.12.2012г.</w:t>
      </w:r>
    </w:p>
    <w:p w:rsidR="00416560" w:rsidRPr="00416560" w:rsidRDefault="00416560" w:rsidP="004165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Назначить публичные слушания по проекту решения о внесении изменений в правила землепользования и застройки муниципального образования городской округ «город Фокино» на</w:t>
      </w:r>
      <w:r w:rsidR="00E6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7EF2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E63F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77EF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63F40">
        <w:rPr>
          <w:rFonts w:ascii="Times New Roman" w:eastAsia="Times New Roman" w:hAnsi="Times New Roman" w:cs="Times New Roman"/>
          <w:sz w:val="24"/>
          <w:szCs w:val="24"/>
          <w:lang w:eastAsia="ru-RU"/>
        </w:rPr>
        <w:t>0.</w:t>
      </w:r>
      <w:r w:rsidR="00063C88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Pr="00937C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в 11.00 </w:t>
      </w:r>
      <w:r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 в зале заседания Совета народных депутатов города Фокино (г. Фокино, ул. Ленина, д. 13, 2-ой этаж).</w:t>
      </w:r>
    </w:p>
    <w:p w:rsidR="00416560" w:rsidRPr="00416560" w:rsidRDefault="00416560" w:rsidP="004165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>3. Для подготовки и проведения публичных слушаний утвердить рабочую группу в следующем составе:</w:t>
      </w:r>
    </w:p>
    <w:p w:rsidR="00077EF2" w:rsidRPr="00077EF2" w:rsidRDefault="00077EF2" w:rsidP="00077E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Председатель: </w:t>
      </w:r>
    </w:p>
    <w:p w:rsidR="00077EF2" w:rsidRPr="00077EF2" w:rsidRDefault="00077EF2" w:rsidP="00077E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77EF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Марочкина</w:t>
      </w:r>
      <w:proofErr w:type="spellEnd"/>
      <w:r w:rsidRPr="00077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И.В.- заместитель председателя (комитет по упра</w:t>
      </w:r>
      <w:r w:rsidRPr="00077EF2">
        <w:rPr>
          <w:rFonts w:ascii="Times New Roman" w:hAnsi="Times New Roman" w:cs="Times New Roman"/>
          <w:sz w:val="24"/>
          <w:szCs w:val="24"/>
        </w:rPr>
        <w:t>влению муниципальным имуществом</w:t>
      </w:r>
      <w:r w:rsidRPr="00077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города Фокино);</w:t>
      </w:r>
    </w:p>
    <w:p w:rsidR="00077EF2" w:rsidRPr="00077EF2" w:rsidRDefault="00077EF2" w:rsidP="00077E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председателя: </w:t>
      </w:r>
    </w:p>
    <w:p w:rsidR="00077EF2" w:rsidRPr="00077EF2" w:rsidRDefault="00077EF2" w:rsidP="00077E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EF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Коробова Л.Н. – главный специалист (комитет по упра</w:t>
      </w:r>
      <w:r w:rsidRPr="00077EF2">
        <w:rPr>
          <w:rFonts w:ascii="Times New Roman" w:hAnsi="Times New Roman" w:cs="Times New Roman"/>
          <w:sz w:val="24"/>
          <w:szCs w:val="24"/>
        </w:rPr>
        <w:t xml:space="preserve">влению муниципальным имуществом </w:t>
      </w:r>
      <w:r w:rsidRPr="00077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города Фокино);</w:t>
      </w:r>
    </w:p>
    <w:p w:rsidR="00077EF2" w:rsidRPr="00077EF2" w:rsidRDefault="00077EF2" w:rsidP="00077E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EF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Секретарь: Посконная Е.Г. – старший специалист (сектор архитектуры и градостроительства);</w:t>
      </w:r>
    </w:p>
    <w:p w:rsidR="00077EF2" w:rsidRPr="00077EF2" w:rsidRDefault="00077EF2" w:rsidP="00077E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EF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Трошина Н.А. – начальник отдела (отдел юридической и кадровой работы);</w:t>
      </w:r>
    </w:p>
    <w:p w:rsidR="00416560" w:rsidRPr="00416560" w:rsidRDefault="00416560" w:rsidP="00416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4. Предложения по проекту решения о внесении изменений в Правила землепользования и застройки Муниципального образования городской округ «город Фокино» принимаются по адресу: г. Фокино, ул. Ленина, 13, Сектор архитектуры и </w:t>
      </w:r>
      <w:r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градостроительства администрации г. Фокино (тел. 4-70-06</w:t>
      </w:r>
      <w:proofErr w:type="gramStart"/>
      <w:r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>)  в</w:t>
      </w:r>
      <w:proofErr w:type="gramEnd"/>
      <w:r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рабочие дни с 09.00 до 17.00 (обед с 13.00 до14.00) в пятницу с 09.00 до 16.00 (обед с13.00 до 14.00), выходной: суббота, воскресенье.</w:t>
      </w:r>
    </w:p>
    <w:p w:rsidR="00416560" w:rsidRPr="00416560" w:rsidRDefault="00416560" w:rsidP="00416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372E" w:rsidRDefault="00416560" w:rsidP="00CE37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CE372E"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рассмотрения предложений и подготовки вопроса </w:t>
      </w:r>
      <w:r w:rsidR="00CE372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E372E"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="00CE372E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утверждению проекта межевания территории</w:t>
      </w:r>
      <w:r w:rsidR="00CE372E"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</w:t>
      </w:r>
      <w:r w:rsidR="00CE372E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образования городской округ город Фокино Брянской области устанавливае</w:t>
      </w:r>
      <w:r w:rsidR="00CE372E"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 Порядком </w:t>
      </w:r>
      <w:r w:rsidR="00CE372E" w:rsidRPr="0041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организации и проведения </w:t>
      </w:r>
      <w:r w:rsidR="00CE3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общественных обсуждений или</w:t>
      </w:r>
      <w:r w:rsidR="00CE372E" w:rsidRPr="00101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E372E" w:rsidRPr="0041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публичн</w:t>
      </w:r>
      <w:r w:rsidR="00CE3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 слушаний по проектам в области градостроительной деятельности на территории городского округа «</w:t>
      </w:r>
      <w:r w:rsidR="00CE372E" w:rsidRPr="0041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 Фокино»</w:t>
      </w:r>
      <w:r w:rsidR="00CE372E"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принятым решением Совета народных депутатов города Фокино от </w:t>
      </w:r>
      <w:r w:rsidR="00CE372E" w:rsidRPr="0041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29.08.2019г</w:t>
      </w:r>
      <w:r w:rsidR="00CE372E"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E372E" w:rsidRPr="00063C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E3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№6-223.</w:t>
      </w:r>
    </w:p>
    <w:p w:rsidR="00416560" w:rsidRPr="00416560" w:rsidRDefault="00416560" w:rsidP="00CE37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Опубликовать настоящее Решение в муниципальной газете «Фокинский </w:t>
      </w:r>
      <w:r w:rsidR="00CE372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bookmarkStart w:id="0" w:name="_GoBack"/>
      <w:bookmarkEnd w:id="0"/>
      <w:r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естник» и разместить на официальном сайте в сети Интернет.</w:t>
      </w:r>
    </w:p>
    <w:p w:rsidR="00416560" w:rsidRPr="00416560" w:rsidRDefault="00416560" w:rsidP="00416560">
      <w:pPr>
        <w:spacing w:after="0" w:line="240" w:lineRule="auto"/>
        <w:ind w:left="-720" w:right="-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6560" w:rsidRPr="00416560" w:rsidRDefault="00416560" w:rsidP="00416560">
      <w:pPr>
        <w:spacing w:after="0" w:line="240" w:lineRule="auto"/>
        <w:ind w:left="-720" w:right="-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6560" w:rsidRPr="00416560" w:rsidRDefault="00416560" w:rsidP="00416560">
      <w:pPr>
        <w:spacing w:after="0" w:line="240" w:lineRule="auto"/>
        <w:ind w:left="-720" w:right="-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6560" w:rsidRPr="00416560" w:rsidRDefault="00416560" w:rsidP="00416560">
      <w:pPr>
        <w:spacing w:after="0" w:line="240" w:lineRule="auto"/>
        <w:ind w:left="-720" w:right="-1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города                                                                                                              О.В. Попович</w:t>
      </w:r>
    </w:p>
    <w:p w:rsidR="00416560" w:rsidRPr="00416560" w:rsidRDefault="00416560" w:rsidP="00416560">
      <w:pPr>
        <w:spacing w:after="0" w:line="240" w:lineRule="auto"/>
        <w:ind w:left="-720" w:right="-545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</w:p>
    <w:p w:rsidR="00416560" w:rsidRPr="00416560" w:rsidRDefault="00416560" w:rsidP="00416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0244" w:rsidRDefault="00720244"/>
    <w:sectPr w:rsidR="007202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5C7"/>
    <w:rsid w:val="00063C88"/>
    <w:rsid w:val="00077EF2"/>
    <w:rsid w:val="001075C7"/>
    <w:rsid w:val="002B57C9"/>
    <w:rsid w:val="00327628"/>
    <w:rsid w:val="00416560"/>
    <w:rsid w:val="006124D1"/>
    <w:rsid w:val="00720244"/>
    <w:rsid w:val="00933F52"/>
    <w:rsid w:val="00937CD8"/>
    <w:rsid w:val="00966BE1"/>
    <w:rsid w:val="009E03F7"/>
    <w:rsid w:val="00B77E68"/>
    <w:rsid w:val="00B85368"/>
    <w:rsid w:val="00CE372E"/>
    <w:rsid w:val="00D24D6E"/>
    <w:rsid w:val="00D2750F"/>
    <w:rsid w:val="00DE007D"/>
    <w:rsid w:val="00E11497"/>
    <w:rsid w:val="00E63F40"/>
    <w:rsid w:val="00F64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CDF85"/>
  <w15:docId w15:val="{43354C38-DCBC-47CA-8388-DF1B406E2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62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KatyaZeml</dc:creator>
  <cp:keywords/>
  <dc:description/>
  <cp:lastModifiedBy>user</cp:lastModifiedBy>
  <cp:revision>2</cp:revision>
  <cp:lastPrinted>2022-08-29T06:58:00Z</cp:lastPrinted>
  <dcterms:created xsi:type="dcterms:W3CDTF">2022-08-29T08:10:00Z</dcterms:created>
  <dcterms:modified xsi:type="dcterms:W3CDTF">2022-08-29T08:10:00Z</dcterms:modified>
</cp:coreProperties>
</file>